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75" w:rsidRPr="00543B75" w:rsidRDefault="00543B75" w:rsidP="00EB54E6">
      <w:pPr>
        <w:pStyle w:val="3"/>
        <w:ind w:left="0" w:right="0"/>
        <w:jc w:val="both"/>
        <w:rPr>
          <w:b w:val="0"/>
          <w:bCs/>
        </w:rPr>
      </w:pPr>
      <w:bookmarkStart w:id="0" w:name="_GoBack"/>
      <w:bookmarkEnd w:id="0"/>
      <w:r w:rsidRPr="00543B75">
        <w:rPr>
          <w:bCs/>
        </w:rPr>
        <w:t>Информация о</w:t>
      </w:r>
      <w:r w:rsidR="00253B69" w:rsidRPr="00543B75">
        <w:rPr>
          <w:bCs/>
        </w:rPr>
        <w:t xml:space="preserve"> результатах </w:t>
      </w:r>
      <w:r>
        <w:rPr>
          <w:bCs/>
        </w:rPr>
        <w:t xml:space="preserve">контрольного мероприятия </w:t>
      </w:r>
      <w:r w:rsidR="00EB54E6" w:rsidRPr="00F6098F">
        <w:t>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</w:t>
      </w:r>
      <w:r w:rsidR="00EB54E6">
        <w:t xml:space="preserve"> </w:t>
      </w:r>
      <w:r w:rsidR="00EB54E6" w:rsidRPr="00F6098F">
        <w:t>«Развитие физической культуры, спорта и повышение эффективности реализации молоде</w:t>
      </w:r>
      <w:r w:rsidR="00EB54E6">
        <w:t xml:space="preserve">жной политики Тульской области» </w:t>
      </w:r>
      <w:r>
        <w:rPr>
          <w:bCs/>
        </w:rPr>
        <w:t xml:space="preserve">по адресу: г. Тула, </w:t>
      </w:r>
      <w:r w:rsidR="00EB54E6">
        <w:rPr>
          <w:bCs/>
        </w:rPr>
        <w:t>пр</w:t>
      </w:r>
      <w:r>
        <w:rPr>
          <w:bCs/>
        </w:rPr>
        <w:t>.</w:t>
      </w:r>
      <w:r w:rsidR="00EB54E6">
        <w:rPr>
          <w:bCs/>
        </w:rPr>
        <w:t xml:space="preserve"> Ленина</w:t>
      </w:r>
      <w:r>
        <w:rPr>
          <w:bCs/>
        </w:rPr>
        <w:t>, д.</w:t>
      </w:r>
      <w:r w:rsidR="00EB54E6">
        <w:rPr>
          <w:bCs/>
        </w:rPr>
        <w:t>2</w:t>
      </w:r>
    </w:p>
    <w:p w:rsidR="00253B69" w:rsidRPr="00543B75" w:rsidRDefault="00253B69" w:rsidP="00B04831">
      <w:pPr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3B75" w:rsidRPr="00543B75" w:rsidRDefault="00543B75" w:rsidP="00EB54E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</w:t>
      </w:r>
      <w:r w:rsidR="00A9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предложением Губернатора</w:t>
      </w:r>
      <w:r w:rsidR="0027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9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Тульской области </w:t>
      </w:r>
      <w:r w:rsidR="00270702" w:rsidRPr="0027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(п.14 </w:t>
      </w:r>
      <w:r w:rsidR="00A97C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поручений </w:t>
      </w:r>
      <w:r w:rsidR="00270702" w:rsidRPr="00270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05.12.2016 №144),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пунктом </w:t>
      </w:r>
      <w:r w:rsidR="00EB54E6" w:rsidRPr="00F36E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п.2.7.3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2017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с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апреля по 24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EB54E6"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 2016 года</w:t>
      </w:r>
      <w:r w:rsid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5105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4E6" w:rsidRP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«Проверка качества работ по строительству спортивных площадок, выполняемых государственным учреждением Тульской области «Сервис» в рамках государственной программы Тульской области «Развитие физической культуры, спорта и повышение эффективности реализации молодежной политики Тульской области»</w:t>
      </w:r>
      <w:r w:rsid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54E6" w:rsidRP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адресу: г. Тула, пр. Ленина, д.2</w:t>
      </w:r>
      <w:r w:rsidR="00EB54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3B75" w:rsidRPr="00543B75" w:rsidRDefault="00543B75" w:rsidP="00543B75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проведения контрольного мероприятия: </w:t>
      </w:r>
    </w:p>
    <w:p w:rsidR="00EB54E6" w:rsidRPr="00EB54E6" w:rsidRDefault="00EB54E6" w:rsidP="00EB54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проверить целевое и эффективное использование бюджетных средств, направленных на выполнение работ по строительству спортивных площадок в 2016 году, качество работ по строительству.</w:t>
      </w:r>
    </w:p>
    <w:p w:rsidR="00543B75" w:rsidRPr="0051056E" w:rsidRDefault="0051056E" w:rsidP="00543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0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Проверяемые субъекты:</w:t>
      </w:r>
    </w:p>
    <w:p w:rsidR="008870DF" w:rsidRPr="008870DF" w:rsidRDefault="008870DF" w:rsidP="00DA18B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Тульской области «Сервис»</w:t>
      </w:r>
      <w:r w:rsidR="00D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ГУ ТО «Сервис»</w:t>
      </w: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70DF" w:rsidRPr="008870DF" w:rsidRDefault="008870DF" w:rsidP="00DA18BD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делами аппарата правительства Тульской области </w:t>
      </w:r>
      <w:r w:rsidR="00DA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Управление) </w:t>
      </w:r>
      <w:r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запросу).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ходе проведения контрольного мероприятия установлено следующее.</w:t>
      </w:r>
    </w:p>
    <w:p w:rsidR="002179BA" w:rsidRDefault="008870DF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0F3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282E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реализацию 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«Устройство объектов спортивного назначения» предусмотрен</w:t>
      </w:r>
      <w:r w:rsidR="00D02C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 средства бюджета области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Pr="008870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95 000,0 </w:t>
      </w:r>
      <w:r w:rsidR="00480958" w:rsidRPr="004809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 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C2A72" w:rsidRPr="00BC2A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программного мероприятия должна завершиться в 2016 году.</w:t>
      </w:r>
    </w:p>
    <w:p w:rsidR="002179BA" w:rsidRDefault="002179B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Имеются замечания к содержанию и качеству подготовки государственной программы.</w:t>
      </w:r>
    </w:p>
    <w:p w:rsidR="002179BA" w:rsidRPr="002179BA" w:rsidRDefault="002179BA" w:rsidP="002179BA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bCs/>
          <w:sz w:val="28"/>
          <w:szCs w:val="28"/>
        </w:rPr>
      </w:pPr>
      <w:r w:rsidRPr="002179BA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Строительство 20 спортивных площадок ГУ ТО «Сервис» осуществлялось при отсутствии проектной документации, разработанной </w:t>
      </w:r>
      <w:r w:rsidR="00C618D9">
        <w:rPr>
          <w:rFonts w:ascii="Times New Roman" w:eastAsia="Calibri" w:hAnsi="Times New Roman" w:cs="Times New Roman"/>
          <w:bCs/>
          <w:sz w:val="28"/>
          <w:szCs w:val="28"/>
        </w:rPr>
        <w:t xml:space="preserve">и утвержденной </w:t>
      </w:r>
      <w:r w:rsidRPr="002179BA">
        <w:rPr>
          <w:rFonts w:ascii="Times New Roman" w:eastAsia="Calibri" w:hAnsi="Times New Roman" w:cs="Times New Roman"/>
          <w:bCs/>
          <w:sz w:val="28"/>
          <w:szCs w:val="28"/>
        </w:rPr>
        <w:t>в установленном законодательством</w:t>
      </w:r>
      <w:r w:rsidR="00C618D9">
        <w:rPr>
          <w:rFonts w:ascii="Times New Roman" w:eastAsia="Calibri" w:hAnsi="Times New Roman" w:cs="Times New Roman"/>
          <w:bCs/>
          <w:sz w:val="28"/>
          <w:szCs w:val="28"/>
        </w:rPr>
        <w:t xml:space="preserve"> РФ</w:t>
      </w:r>
      <w:r w:rsidRPr="002179BA">
        <w:rPr>
          <w:rFonts w:ascii="Times New Roman" w:eastAsia="Calibri" w:hAnsi="Times New Roman" w:cs="Times New Roman"/>
          <w:bCs/>
          <w:sz w:val="28"/>
          <w:szCs w:val="28"/>
        </w:rPr>
        <w:t xml:space="preserve"> порядке. </w:t>
      </w:r>
    </w:p>
    <w:p w:rsidR="002179BA" w:rsidRDefault="002179BA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Установлены случаи нарушения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санитарно-эпидемиологических требований, установленных СанПиН 2.4.2.2821-10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«СП 31-115-2006. Открытые плоскостные физкультурно-спортивные сооружения»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2179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 Р 55679-2013 (Национальный стандарт Российской Федерации. Оборудование детских спортивных площадок. Безопасность при эксплуатации")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67F5D" w:rsidRPr="00867F5D" w:rsidRDefault="00867F5D" w:rsidP="00867F5D">
      <w:pPr>
        <w:ind w:firstLine="72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осмотра площадок установлены факты нарушения технологии производства работ и замечания к качеству выполненных работ.</w:t>
      </w:r>
    </w:p>
    <w:p w:rsidR="002179BA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 ТО «Сервис» допущены многочисленные случаи нарушения законодательства РФ при подготовке аукционной (конкурсной) документации и в ходе выполнения контрактов.</w:t>
      </w:r>
    </w:p>
    <w:p w:rsidR="00C618D9" w:rsidRDefault="00F27FEC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Установлены факты нарушения порядка ведения бухгалтерского</w:t>
      </w:r>
      <w:r w:rsidRPr="00B06C43">
        <w:rPr>
          <w:szCs w:val="28"/>
        </w:rPr>
        <w:t xml:space="preserve"> 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и составления отчетности</w:t>
      </w:r>
      <w:r w:rsidR="00C618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A18BD" w:rsidRDefault="00DA18BD" w:rsidP="002179B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Управлением и ГУ ТО «Сервис» не обеспечено выполнение условия завершения реализации мероприятия программы в 2016 году. На 01.01.2017 и на момент проведения проверки 20 спортивных площадок числятся в составе незавершенного строительства. Документальное подтверждение о наличии объектов, завершенных строительством и переданных образовательным учреждениям, не представлено.</w:t>
      </w:r>
    </w:p>
    <w:p w:rsidR="004B419A" w:rsidRPr="004B419A" w:rsidRDefault="00DE52B8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результатам проверки направлены представления счетной палаты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06F2A" w:rsidRPr="00B0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A5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«Сервис»</w:t>
      </w:r>
      <w:r w:rsidR="00B06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06F2A" w:rsidRPr="008870D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делами аппарата правительства Тульской области</w:t>
      </w:r>
      <w:r w:rsidR="00867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6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информационные письма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направлены </w:t>
      </w:r>
      <w:r w:rsidR="00F12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Губернатору Тульской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правительство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FC19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рокуратуру Тульской области</w:t>
      </w:r>
      <w:r w:rsidR="00867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 отчет контрольного мероприятия;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52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материалы проверки направлены в контрольный комитет 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</w:t>
      </w:r>
      <w:r w:rsid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лены</w:t>
      </w:r>
      <w:r w:rsidR="00FB0491" w:rsidRPr="00FB04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протоколы об административных правонарушениях</w:t>
      </w:r>
      <w:r w:rsidR="004B419A" w:rsidRPr="004B41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sectPr w:rsidR="004B419A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A50" w:rsidRDefault="00A06A50" w:rsidP="004B7D6F">
      <w:r>
        <w:separator/>
      </w:r>
    </w:p>
  </w:endnote>
  <w:endnote w:type="continuationSeparator" w:id="0">
    <w:p w:rsidR="00A06A50" w:rsidRDefault="00A06A50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A50" w:rsidRDefault="00A06A50" w:rsidP="004B7D6F">
      <w:r>
        <w:separator/>
      </w:r>
    </w:p>
  </w:footnote>
  <w:footnote w:type="continuationSeparator" w:id="0">
    <w:p w:rsidR="00A06A50" w:rsidRDefault="00A06A50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6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685"/>
    <w:rsid w:val="005E42EA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1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B2E"/>
    <w:rsid w:val="009E53AC"/>
    <w:rsid w:val="009E5AFE"/>
    <w:rsid w:val="009E5DFC"/>
    <w:rsid w:val="009E6160"/>
    <w:rsid w:val="009E6201"/>
    <w:rsid w:val="009E775F"/>
    <w:rsid w:val="009E79D4"/>
    <w:rsid w:val="009F2072"/>
    <w:rsid w:val="009F3956"/>
    <w:rsid w:val="009F555A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6A50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4A91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79E3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6E9D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Кузин Роман Алексеевич</cp:lastModifiedBy>
  <cp:revision>2</cp:revision>
  <cp:lastPrinted>2017-06-09T11:23:00Z</cp:lastPrinted>
  <dcterms:created xsi:type="dcterms:W3CDTF">2017-06-29T11:43:00Z</dcterms:created>
  <dcterms:modified xsi:type="dcterms:W3CDTF">2017-06-29T11:43:00Z</dcterms:modified>
</cp:coreProperties>
</file>